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CA" w:rsidRPr="00F81CCA" w:rsidRDefault="00F81CCA" w:rsidP="00F81CCA">
      <w:pPr>
        <w:rPr>
          <w:rFonts w:ascii="黑体" w:eastAsia="黑体" w:hAnsi="黑体" w:hint="eastAsia"/>
          <w:color w:val="000000"/>
          <w:sz w:val="32"/>
          <w:szCs w:val="32"/>
        </w:rPr>
      </w:pPr>
      <w:r w:rsidRPr="00F81CCA"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1</w:t>
      </w:r>
    </w:p>
    <w:p w:rsidR="003C23FE" w:rsidRDefault="00F81CCA" w:rsidP="00F81CCA">
      <w:pPr>
        <w:widowControl w:val="0"/>
        <w:snapToGrid w:val="0"/>
        <w:spacing w:afterLines="50" w:after="156" w:line="580" w:lineRule="exact"/>
        <w:jc w:val="center"/>
        <w:rPr>
          <w:rFonts w:ascii="黑体" w:eastAsia="黑体" w:hAnsi="黑体" w:hint="eastAsia"/>
          <w:color w:val="000000"/>
          <w:sz w:val="32"/>
          <w:szCs w:val="32"/>
        </w:rPr>
      </w:pPr>
      <w:r w:rsidRPr="00F81CCA">
        <w:rPr>
          <w:rFonts w:ascii="黑体" w:eastAsia="黑体" w:hAnsi="黑体" w:hint="eastAsia"/>
          <w:color w:val="000000"/>
          <w:sz w:val="32"/>
          <w:szCs w:val="32"/>
        </w:rPr>
        <w:t>“中国手工造纸的技</w:t>
      </w:r>
      <w:r w:rsidRPr="00F81CCA">
        <w:rPr>
          <w:rFonts w:ascii="宋体" w:hAnsi="宋体" w:cs="宋体" w:hint="eastAsia"/>
          <w:color w:val="000000"/>
          <w:sz w:val="32"/>
          <w:szCs w:val="32"/>
        </w:rPr>
        <w:t>•</w:t>
      </w:r>
      <w:r w:rsidRPr="00F81CCA">
        <w:rPr>
          <w:rFonts w:ascii="黑体" w:eastAsia="黑体" w:hAnsi="黑体" w:cs="黑体" w:hint="eastAsia"/>
          <w:color w:val="000000"/>
          <w:sz w:val="32"/>
          <w:szCs w:val="32"/>
        </w:rPr>
        <w:t>艺”展览展品清单</w:t>
      </w:r>
      <w:bookmarkStart w:id="0" w:name="_GoBack"/>
      <w:bookmarkEnd w:id="0"/>
    </w:p>
    <w:tbl>
      <w:tblPr>
        <w:tblStyle w:val="a6"/>
        <w:tblW w:w="9356" w:type="dxa"/>
        <w:tblInd w:w="-176" w:type="dxa"/>
        <w:tblLook w:val="04A0" w:firstRow="1" w:lastRow="0" w:firstColumn="1" w:lastColumn="0" w:noHBand="0" w:noVBand="1"/>
      </w:tblPr>
      <w:tblGrid>
        <w:gridCol w:w="1282"/>
        <w:gridCol w:w="1236"/>
        <w:gridCol w:w="709"/>
        <w:gridCol w:w="2268"/>
        <w:gridCol w:w="2302"/>
        <w:gridCol w:w="1559"/>
      </w:tblGrid>
      <w:tr w:rsidR="00AF3C4F" w:rsidRPr="00AF3C4F" w:rsidTr="00AF3C4F">
        <w:trPr>
          <w:trHeight w:val="600"/>
        </w:trPr>
        <w:tc>
          <w:tcPr>
            <w:tcW w:w="1282" w:type="dxa"/>
            <w:noWrap/>
            <w:vAlign w:val="center"/>
            <w:hideMark/>
          </w:tcPr>
          <w:p w:rsidR="00AF3C4F" w:rsidRPr="00AF3C4F" w:rsidRDefault="00AF3C4F" w:rsidP="00AF3C4F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AF3C4F">
              <w:rPr>
                <w:rFonts w:ascii="黑体" w:eastAsia="黑体" w:hAnsi="黑体"/>
                <w:bCs/>
                <w:sz w:val="24"/>
                <w:szCs w:val="24"/>
              </w:rPr>
              <w:t>展区名称</w:t>
            </w:r>
          </w:p>
        </w:tc>
        <w:tc>
          <w:tcPr>
            <w:tcW w:w="1236" w:type="dxa"/>
            <w:noWrap/>
            <w:vAlign w:val="center"/>
            <w:hideMark/>
          </w:tcPr>
          <w:p w:rsidR="00AF3C4F" w:rsidRPr="00AF3C4F" w:rsidRDefault="00AF3C4F" w:rsidP="00AF3C4F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AF3C4F">
              <w:rPr>
                <w:rFonts w:ascii="黑体" w:eastAsia="黑体" w:hAnsi="黑体"/>
                <w:bCs/>
                <w:sz w:val="24"/>
                <w:szCs w:val="24"/>
              </w:rPr>
              <w:t>分展区</w:t>
            </w: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AF3C4F">
              <w:rPr>
                <w:rFonts w:ascii="黑体" w:eastAsia="黑体" w:hAnsi="黑体"/>
                <w:bCs/>
                <w:sz w:val="24"/>
                <w:szCs w:val="24"/>
              </w:rPr>
              <w:t>序号</w:t>
            </w:r>
          </w:p>
        </w:tc>
        <w:tc>
          <w:tcPr>
            <w:tcW w:w="2268" w:type="dxa"/>
            <w:noWrap/>
            <w:vAlign w:val="center"/>
            <w:hideMark/>
          </w:tcPr>
          <w:p w:rsidR="00AF3C4F" w:rsidRPr="00AF3C4F" w:rsidRDefault="00AF3C4F" w:rsidP="00AF3C4F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AF3C4F">
              <w:rPr>
                <w:rFonts w:ascii="黑体" w:eastAsia="黑体" w:hAnsi="黑体"/>
                <w:bCs/>
                <w:sz w:val="24"/>
                <w:szCs w:val="24"/>
              </w:rPr>
              <w:t>展品名称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AF3C4F">
              <w:rPr>
                <w:rFonts w:ascii="黑体" w:eastAsia="黑体" w:hAnsi="黑体"/>
                <w:bCs/>
                <w:sz w:val="24"/>
                <w:szCs w:val="24"/>
              </w:rPr>
              <w:t>展示形式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AF3C4F">
              <w:rPr>
                <w:rFonts w:ascii="黑体" w:eastAsia="黑体" w:hAnsi="黑体"/>
                <w:bCs/>
                <w:sz w:val="24"/>
                <w:szCs w:val="24"/>
              </w:rPr>
              <w:t>备注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 w:val="restart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技之源</w:t>
            </w:r>
          </w:p>
        </w:tc>
        <w:tc>
          <w:tcPr>
            <w:tcW w:w="1236" w:type="dxa"/>
            <w:vMerge w:val="restart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纸与历史</w:t>
            </w: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纸前时代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实物模型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纸的概念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蔡伦像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实物模型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造纸术源流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多媒体互动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四台投影仪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造纸术的外传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多媒体互动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一台投影仪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 w:val="restart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纸与科学</w:t>
            </w: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成纸的科学原理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780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手工造纸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br/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与机械造纸工艺流程图对比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多媒体互动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滑轨屏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生活与纸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机械互动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手工纸样本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实物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纸的检测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机电互动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实物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 w:val="restart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纸与工艺</w:t>
            </w: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中国手工造纸分布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中国手工造纸原料分类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实物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配有造纸工具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宣纸制作工艺长卷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多媒体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竹纸制作工艺长卷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多媒体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桑皮纸制作工艺长卷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多媒体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纸的多种加工工艺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实物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 w:val="restart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纸与文化</w:t>
            </w: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名人与纸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纸与印刷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实物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纸与书籍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实物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 w:val="restart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纸与环境</w:t>
            </w: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环保与回收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纸的未来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造纸体验空间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互动体验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 w:val="restart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proofErr w:type="gramStart"/>
            <w:r w:rsidRPr="00AF3C4F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匠</w:t>
            </w:r>
            <w:proofErr w:type="gramEnd"/>
            <w:r w:rsidRPr="00AF3C4F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之心</w:t>
            </w:r>
          </w:p>
        </w:tc>
        <w:tc>
          <w:tcPr>
            <w:tcW w:w="1236" w:type="dxa"/>
            <w:vMerge w:val="restart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宣纸工艺传承人</w:t>
            </w: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罗鸣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实物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多媒体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佘贤兵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实物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多媒体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曹建勤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实物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多媒体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周东红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实物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多媒体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 w:val="restart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竹纸工艺传承人</w:t>
            </w: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章仕康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实物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多媒体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朱中华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proofErr w:type="gramStart"/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朱起杨</w:t>
            </w:r>
            <w:proofErr w:type="gramEnd"/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实物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多媒体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蔡玉华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蔡项菲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实物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多媒体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刘仰根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吴招荣</w:t>
            </w:r>
            <w:proofErr w:type="gramEnd"/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实物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多媒体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1D5E5A">
        <w:trPr>
          <w:trHeight w:val="367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 w:val="restart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皮纸工艺传承人</w:t>
            </w: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王兴武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实物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多媒体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潘玉华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实物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多媒体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龙德正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实物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多媒体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李秀花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实物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多媒体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尹旺松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实物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多媒体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1D5E5A">
        <w:trPr>
          <w:trHeight w:val="312"/>
        </w:trPr>
        <w:tc>
          <w:tcPr>
            <w:tcW w:w="1282" w:type="dxa"/>
            <w:vMerge w:val="restart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纸之用</w:t>
            </w:r>
          </w:p>
        </w:tc>
        <w:tc>
          <w:tcPr>
            <w:tcW w:w="1236" w:type="dxa"/>
            <w:vMerge w:val="restart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佛山剪纸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实物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纸翻花</w:t>
            </w:r>
            <w:proofErr w:type="gramEnd"/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实物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狮头纸扎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实物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纸风车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实物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佛山彩灯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实物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年画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实物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杭州纸伞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实物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重庆荣昌纸扇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实物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潍坊风筝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实物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 w:val="restart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纸来折往</w:t>
            </w:r>
          </w:p>
        </w:tc>
        <w:tc>
          <w:tcPr>
            <w:tcW w:w="1236" w:type="dxa"/>
            <w:vMerge w:val="restart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折纸历史</w:t>
            </w: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传统折纸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实物模型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现代折纸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实物模型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 w:val="restart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纸于现代</w:t>
            </w: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三浦折叠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——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一拉成型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实物模型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870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折叠体重计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——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br/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强大的承重能力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实物模型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825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水雷结构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——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br/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有魔力的变形结构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实物模型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765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一阶方格旋转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——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br/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探究平折的多可能性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实物模型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735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当</w:t>
            </w:r>
            <w:proofErr w:type="gramStart"/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折叠与模切</w:t>
            </w:r>
            <w:proofErr w:type="gramEnd"/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相遇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br/>
              <w:t>——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蜂巢结构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实物模型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当</w:t>
            </w:r>
            <w:proofErr w:type="gramStart"/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折叠与模切</w:t>
            </w:r>
            <w:proofErr w:type="gramEnd"/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相遇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——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聚拢山丘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实物模型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一朵折叠纸花的充气变形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实物模型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马鞍面（正六边形）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实物模型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旋转折叠太阳帆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实物模型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参数化设计建筑表皮褶皱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实物模型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背景图文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迎宾火烈鸟（两只）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实物模型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  <w:tr w:rsidR="00AF3C4F" w:rsidRPr="00AF3C4F" w:rsidTr="00AF3C4F">
        <w:trPr>
          <w:trHeight w:val="499"/>
        </w:trPr>
        <w:tc>
          <w:tcPr>
            <w:tcW w:w="1282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4F" w:rsidRPr="00AF3C4F" w:rsidRDefault="00AF3C4F" w:rsidP="00AF3C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天马</w:t>
            </w:r>
          </w:p>
        </w:tc>
        <w:tc>
          <w:tcPr>
            <w:tcW w:w="2302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>实物模型</w:t>
            </w:r>
          </w:p>
        </w:tc>
        <w:tc>
          <w:tcPr>
            <w:tcW w:w="1559" w:type="dxa"/>
            <w:noWrap/>
            <w:vAlign w:val="center"/>
            <w:hideMark/>
          </w:tcPr>
          <w:p w:rsidR="00AF3C4F" w:rsidRPr="00AF3C4F" w:rsidRDefault="00AF3C4F" w:rsidP="00AF3C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AF3C4F"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</w:p>
        </w:tc>
      </w:tr>
    </w:tbl>
    <w:p w:rsidR="00DC5E51" w:rsidRDefault="00DC5E51"/>
    <w:sectPr w:rsidR="00DC5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DAE" w:rsidRDefault="00A62DAE" w:rsidP="00F81CCA">
      <w:r>
        <w:separator/>
      </w:r>
    </w:p>
  </w:endnote>
  <w:endnote w:type="continuationSeparator" w:id="0">
    <w:p w:rsidR="00A62DAE" w:rsidRDefault="00A62DAE" w:rsidP="00F8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DAE" w:rsidRDefault="00A62DAE" w:rsidP="00F81CCA">
      <w:r>
        <w:separator/>
      </w:r>
    </w:p>
  </w:footnote>
  <w:footnote w:type="continuationSeparator" w:id="0">
    <w:p w:rsidR="00A62DAE" w:rsidRDefault="00A62DAE" w:rsidP="00F81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0911"/>
    <w:multiLevelType w:val="hybridMultilevel"/>
    <w:tmpl w:val="0D2A635C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FE"/>
    <w:rsid w:val="001D5E5A"/>
    <w:rsid w:val="00341528"/>
    <w:rsid w:val="003C23FE"/>
    <w:rsid w:val="00547640"/>
    <w:rsid w:val="005A1C34"/>
    <w:rsid w:val="006F40D9"/>
    <w:rsid w:val="00714742"/>
    <w:rsid w:val="007C144D"/>
    <w:rsid w:val="00A569BB"/>
    <w:rsid w:val="00A62DAE"/>
    <w:rsid w:val="00AF3C4F"/>
    <w:rsid w:val="00B141B1"/>
    <w:rsid w:val="00B72333"/>
    <w:rsid w:val="00C953A2"/>
    <w:rsid w:val="00DC5E51"/>
    <w:rsid w:val="00F8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FE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1CCA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1CCA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3C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3C4F"/>
    <w:rPr>
      <w:rFonts w:ascii="Calibri" w:eastAsia="宋体" w:hAnsi="Calibri" w:cs="Times New Roman"/>
      <w:kern w:val="0"/>
      <w:sz w:val="18"/>
      <w:szCs w:val="18"/>
    </w:rPr>
  </w:style>
  <w:style w:type="table" w:styleId="a6">
    <w:name w:val="Table Grid"/>
    <w:basedOn w:val="a1"/>
    <w:uiPriority w:val="59"/>
    <w:rsid w:val="00AF3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FE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1CCA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1CCA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3C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3C4F"/>
    <w:rPr>
      <w:rFonts w:ascii="Calibri" w:eastAsia="宋体" w:hAnsi="Calibri" w:cs="Times New Roman"/>
      <w:kern w:val="0"/>
      <w:sz w:val="18"/>
      <w:szCs w:val="18"/>
    </w:rPr>
  </w:style>
  <w:style w:type="table" w:styleId="a6">
    <w:name w:val="Table Grid"/>
    <w:basedOn w:val="a1"/>
    <w:uiPriority w:val="59"/>
    <w:rsid w:val="00AF3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3</cp:revision>
  <dcterms:created xsi:type="dcterms:W3CDTF">2021-02-23T06:47:00Z</dcterms:created>
  <dcterms:modified xsi:type="dcterms:W3CDTF">2021-02-23T07:18:00Z</dcterms:modified>
</cp:coreProperties>
</file>